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«Социальная работа, социальное обслуживание»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работы, защиты,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технологии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Психологические и социально-педагогические основы социальной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диагностики и выявления потребностей получателей социальных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различных видов услуг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